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A" w:rsidRDefault="009C4FDA" w:rsidP="009C4FDA">
      <w:pPr>
        <w:autoSpaceDE w:val="0"/>
        <w:autoSpaceDN w:val="0"/>
        <w:adjustRightInd w:val="0"/>
        <w:ind w:left="-18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ПЕРЕЧЕНЬ </w:t>
      </w:r>
    </w:p>
    <w:p w:rsidR="009C4FDA" w:rsidRDefault="009C4FDA" w:rsidP="009C4FDA">
      <w:pPr>
        <w:autoSpaceDE w:val="0"/>
        <w:autoSpaceDN w:val="0"/>
        <w:adjustRightInd w:val="0"/>
        <w:ind w:left="-180"/>
        <w:jc w:val="center"/>
        <w:rPr>
          <w:b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Л</w:t>
      </w:r>
      <w:r>
        <w:rPr>
          <w:b/>
          <w:color w:val="auto"/>
          <w:sz w:val="24"/>
          <w:szCs w:val="24"/>
        </w:rPr>
        <w:t xml:space="preserve">ЬГОТНЫХ КАТЕГОРИЙ ГРАЖДАН, ДАЮЩИХ ПРАВО </w:t>
      </w:r>
      <w:proofErr w:type="gramStart"/>
      <w:r>
        <w:rPr>
          <w:b/>
          <w:color w:val="auto"/>
          <w:sz w:val="24"/>
          <w:szCs w:val="24"/>
        </w:rPr>
        <w:t>НА</w:t>
      </w:r>
      <w:proofErr w:type="gramEnd"/>
      <w:r>
        <w:rPr>
          <w:b/>
          <w:color w:val="auto"/>
          <w:sz w:val="24"/>
          <w:szCs w:val="24"/>
        </w:rPr>
        <w:t xml:space="preserve"> ВНЕОЧЕРЕДНОЕ ИЛИ      </w:t>
      </w:r>
    </w:p>
    <w:p w:rsidR="009C4FDA" w:rsidRDefault="009C4FDA" w:rsidP="009C4FDA">
      <w:pPr>
        <w:autoSpaceDE w:val="0"/>
        <w:autoSpaceDN w:val="0"/>
        <w:adjustRightInd w:val="0"/>
        <w:ind w:left="-180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ПЕРВООЧЕРЕДНОЕ ЗАЧИСЛЕНИЕ РЕБЕНКА В ОБРАЗОВАТЕЛЬНОЕ УЧРЕЖДЕНИЕ</w:t>
      </w:r>
    </w:p>
    <w:p w:rsidR="009C4FDA" w:rsidRDefault="009C4FDA" w:rsidP="009C4FDA">
      <w:pPr>
        <w:autoSpaceDE w:val="0"/>
        <w:autoSpaceDN w:val="0"/>
        <w:adjustRightInd w:val="0"/>
        <w:ind w:left="-180"/>
        <w:rPr>
          <w:bCs/>
          <w:color w:val="auto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54"/>
        <w:gridCol w:w="4428"/>
      </w:tblGrid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Льготная категория, дающая право на внеочередное или первоочередное зачисление ребенка в образовательное учреждение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Основание</w:t>
            </w:r>
          </w:p>
        </w:tc>
      </w:tr>
      <w:tr w:rsidR="009C4FDA" w:rsidTr="009C4FD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Дети, родители (законные представители) которых имеют право на внеочередное зачисление ребенка в Учреждение: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Закон Российской Федерации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bookmarkStart w:id="0" w:name="_GoBack"/>
        <w:bookmarkEnd w:id="0"/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прокуроров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17.01.1992 № 2202-1 «О прокуратуре Российской Федерации»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судей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сотрудников Следственного комитета Российской Федерации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28.12.2010  № 403-ФЗ «О Следственном комитете Российской Федерации»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Постановление Правительства РФ от 25.08.1999 № 936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«О дополнительных мерах по социальной защите членов семей военнослужащих и сотрудников органов внутренних дел,                Государственной 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умерших, ставших инвалидами в связи с выполнением служебных обязанностей»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Постановление Правительства РФ от 12.08.2008 № 587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после 1 августа 1999 г.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Приказ Министра обороны РФ от 26.01.2000 № 44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Дети, родители (законные представители) которых имеют право на первоочередное зачисление ребенка в Учреждение: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из многодетных семей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Указ Президента Российской Федерации от 05.05.1992 № 431 «О мерах по социальной поддержке многодетных семей»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Дети-инвалиды и дети, один из родителей которых является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инвалидом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военнослужащих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27.05.1998 № 76-ФЗ «О статусе военнослужащих»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сотрудника полиции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07.02.2011 № 3-ФЗ «О полиции»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Дети сотрудника полиции, погибшего (умершего) вследствие увечья или иного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повреждения здоровья, полученных в связи с выполнением служебных обязанностей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Федеральный закон от 07.02.2011 № 3-ФЗ «О полиции»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07.02.2011 № 3-ФЗ «О полиции»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07.02.2011 № 3-ФЗ «О полиции»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07.02.2011 № 3-ФЗ «О полиции»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07.02.2011 № 3-ФЗ «О полиции»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Дети, находящиеся (находившиеся) на иждивении сотрудника полиции, гражданина Российской Федерации, указанных в пунктах 12-17 настоящего Приложения</w:t>
            </w:r>
            <w:proofErr w:type="gramEnd"/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07.02.2011 № 3-ФЗ «О полиции»</w:t>
            </w: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оборотом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Федерации»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выполнением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C4FDA" w:rsidTr="009C4F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Дети, находящиеся (находившиеся) на иждивении сотрудников, граждан Российской Федерации, указанных в пунктах 19-23 настоящего Приложения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9C4FDA" w:rsidRDefault="009C4F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9C4FDA" w:rsidRDefault="009C4FDA" w:rsidP="009C4FDA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3B5DE6" w:rsidRDefault="003B5DE6"/>
    <w:sectPr w:rsidR="003B5DE6" w:rsidSect="009C4FDA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C"/>
    <w:rsid w:val="003B5DE6"/>
    <w:rsid w:val="009C4FDA"/>
    <w:rsid w:val="00A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FDA"/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FDA"/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2016-12-29T10:56:00Z</dcterms:created>
  <dcterms:modified xsi:type="dcterms:W3CDTF">2016-12-29T10:56:00Z</dcterms:modified>
</cp:coreProperties>
</file>